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579E" w14:textId="77777777" w:rsidR="000F0D1A" w:rsidRPr="000F0D1A" w:rsidRDefault="000F0D1A" w:rsidP="000F0D1A">
      <w:pPr>
        <w:spacing w:after="20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Воскресная проповедь,</w:t>
      </w: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 xml:space="preserve"> 12.05.2019</w:t>
      </w:r>
    </w:p>
    <w:p w14:paraId="0BDD32A6" w14:textId="77777777" w:rsidR="000F0D1A" w:rsidRPr="000F0D1A" w:rsidRDefault="000F0D1A" w:rsidP="000F0D1A">
      <w:pPr>
        <w:spacing w:after="20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Проповедует Ольга Иванищева</w:t>
      </w:r>
    </w:p>
    <w:p w14:paraId="3FECD3A9" w14:textId="77777777" w:rsidR="000F0D1A" w:rsidRPr="000F0D1A" w:rsidRDefault="000F0D1A" w:rsidP="000F0D1A">
      <w:pPr>
        <w:spacing w:after="20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Тема: «Родители и дети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, часть 2»</w:t>
      </w:r>
    </w:p>
    <w:p w14:paraId="7B80CD90" w14:textId="77777777" w:rsidR="000F0D1A" w:rsidRPr="000F0D1A" w:rsidRDefault="000F0D1A" w:rsidP="000F0D1A">
      <w:pPr>
        <w:spacing w:after="200" w:line="253" w:lineRule="atLeas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Цель: «</w:t>
      </w: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Научиться наставлять детей на разных возрастных этапах»</w:t>
      </w:r>
    </w:p>
    <w:p w14:paraId="175AFEFB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       Родители и дети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- эта тема каждому близка и актуальна во все времена.</w:t>
      </w:r>
    </w:p>
    <w:p w14:paraId="18F4ABCB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Каждый ребенок ищет в семье любви,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тепла и защиты. А каждый родитель хочет,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чтобы его ребенок был счастлив и защищен от всего плохого. И родители</w:t>
      </w:r>
      <w:r>
        <w:rPr>
          <w:rFonts w:ascii="Times New Roman" w:hAnsi="Times New Roman" w:cs="Times New Roman"/>
          <w:color w:val="000000"/>
          <w:lang w:eastAsia="ru-RU"/>
        </w:rPr>
        <w:t xml:space="preserve"> п</w:t>
      </w:r>
      <w:r w:rsidRPr="000F0D1A">
        <w:rPr>
          <w:rFonts w:ascii="Times New Roman" w:hAnsi="Times New Roman" w:cs="Times New Roman"/>
          <w:color w:val="000000"/>
          <w:lang w:eastAsia="ru-RU"/>
        </w:rPr>
        <w:t>ытаются научить детей отличать хорошее от плохого и привить ему основные нравственные понятия. </w:t>
      </w:r>
    </w:p>
    <w:p w14:paraId="7D6F3E98" w14:textId="03E69001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 xml:space="preserve">        У </w:t>
      </w:r>
      <w:r w:rsidR="00F35479" w:rsidRPr="000F0D1A">
        <w:rPr>
          <w:rFonts w:ascii="Times New Roman" w:hAnsi="Times New Roman" w:cs="Times New Roman"/>
          <w:color w:val="000000"/>
          <w:lang w:eastAsia="ru-RU"/>
        </w:rPr>
        <w:t>В. Маяковского</w:t>
      </w:r>
      <w:r w:rsidRPr="000F0D1A">
        <w:rPr>
          <w:rFonts w:ascii="Times New Roman" w:hAnsi="Times New Roman" w:cs="Times New Roman"/>
          <w:color w:val="000000"/>
          <w:lang w:eastAsia="ru-RU"/>
        </w:rPr>
        <w:t xml:space="preserve"> есть стихотворение «Что такое хорошо и что такое плохо».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Оно начинается так: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Кроха сын к отцу пришёл,</w:t>
      </w:r>
      <w:r>
        <w:rPr>
          <w:rFonts w:ascii="Times New Roman" w:hAnsi="Times New Roman" w:cs="Times New Roman"/>
          <w:color w:val="000000"/>
          <w:lang w:eastAsia="ru-RU"/>
        </w:rPr>
        <w:t xml:space="preserve"> и спросила кроха: «</w:t>
      </w:r>
      <w:r w:rsidRPr="000F0D1A">
        <w:rPr>
          <w:rFonts w:ascii="Times New Roman" w:hAnsi="Times New Roman" w:cs="Times New Roman"/>
          <w:color w:val="000000"/>
          <w:lang w:eastAsia="ru-RU"/>
        </w:rPr>
        <w:t>Что такое хорошо и что такое плохо?» И отец,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в доступной для ребенка форме,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объясняет малышу отличие хороших поступков от плохих.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И как итог этого: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Мальчик р</w:t>
      </w:r>
      <w:r>
        <w:rPr>
          <w:rFonts w:ascii="Times New Roman" w:hAnsi="Times New Roman" w:cs="Times New Roman"/>
          <w:color w:val="000000"/>
          <w:lang w:eastAsia="ru-RU"/>
        </w:rPr>
        <w:t>адостный пошёл, и решила кроха: «</w:t>
      </w:r>
      <w:r w:rsidRPr="000F0D1A">
        <w:rPr>
          <w:rFonts w:ascii="Times New Roman" w:hAnsi="Times New Roman" w:cs="Times New Roman"/>
          <w:color w:val="000000"/>
          <w:lang w:eastAsia="ru-RU"/>
        </w:rPr>
        <w:t>Буду делать хорошо и не буду плохо!»</w:t>
      </w:r>
      <w:r>
        <w:rPr>
          <w:rFonts w:ascii="Times New Roman" w:hAnsi="Times New Roman" w:cs="Times New Roman"/>
          <w:color w:val="000000"/>
          <w:lang w:eastAsia="ru-RU"/>
        </w:rPr>
        <w:t>.</w:t>
      </w:r>
      <w:r w:rsidRPr="000F0D1A">
        <w:rPr>
          <w:rFonts w:ascii="Times New Roman" w:hAnsi="Times New Roman" w:cs="Times New Roman"/>
          <w:color w:val="000000"/>
          <w:lang w:eastAsia="ru-RU"/>
        </w:rPr>
        <w:t xml:space="preserve"> Даже в раннем возрасте дети уже начинают понимать и отделять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хорошее от плохого.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И приложив определённые усилия,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время,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терпение</w:t>
      </w:r>
      <w:r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0F0D1A">
        <w:rPr>
          <w:rFonts w:ascii="Times New Roman" w:hAnsi="Times New Roman" w:cs="Times New Roman"/>
          <w:color w:val="000000"/>
          <w:lang w:eastAsia="ru-RU"/>
        </w:rPr>
        <w:t>родители могут дать детям основные общечеловеческие понятия о морали и нравственности. Но,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к сожалению,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этот мир не имеет единого стандарта в </w:t>
      </w:r>
    </w:p>
    <w:p w14:paraId="2FC141BC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понятии хорошего и плохого. И где же искать ответ?</w:t>
      </w:r>
    </w:p>
    <w:p w14:paraId="24038E28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Мы ведь хотим видеть своих детей хорошими,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т.е. добрыми,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воспитанными,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послушными. И непременно счастливыми и защищенными от зла этого мира,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в любом его проявлении.</w:t>
      </w:r>
    </w:p>
    <w:p w14:paraId="37716B99" w14:textId="77777777" w:rsid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       А как было в начале?</w:t>
      </w:r>
    </w:p>
    <w:p w14:paraId="1539A8F9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</w:p>
    <w:p w14:paraId="60140A82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Быт.1:27-28 и 31</w:t>
      </w:r>
    </w:p>
    <w:p w14:paraId="7BE403F3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4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27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И сотворил Бог человека по образу Своему, по образу Божию сотворил его; мужчину и женщину сотворил их.</w:t>
      </w:r>
    </w:p>
    <w:p w14:paraId="7578829A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5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28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И благословил их Бог, и сказал им Бог: плодитесь и размножайтесь, и наполняйте землю, и обладайте ею, и владычествуйте над рыбами морскими, и над птицами небесными, и над всяким животным, пресмыкающимся по земле.</w:t>
      </w:r>
    </w:p>
    <w:p w14:paraId="2B373B91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Быт.1:31</w:t>
      </w:r>
    </w:p>
    <w:p w14:paraId="00F4F9A1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6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31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И увидел Бог всё, что Он создал, и вот, хорошо весьма. </w:t>
      </w:r>
    </w:p>
    <w:p w14:paraId="511941B2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 </w:t>
      </w:r>
    </w:p>
    <w:p w14:paraId="50FA29F3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Итак Бог сказал,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что всё что Он создал «...весьма хорошо».</w:t>
      </w:r>
    </w:p>
    <w:p w14:paraId="28281DE1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И только Он, Творец всего сущего.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знает истинное понимание того,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что хорошо,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а что плохо. Господь создал семью и повелел владычествовать на земле,</w:t>
      </w:r>
      <w:r>
        <w:rPr>
          <w:rFonts w:ascii="Times New Roman" w:hAnsi="Times New Roman" w:cs="Times New Roman"/>
          <w:color w:val="000000"/>
          <w:lang w:eastAsia="ru-RU"/>
        </w:rPr>
        <w:t xml:space="preserve"> п</w:t>
      </w:r>
      <w:r w:rsidRPr="000F0D1A">
        <w:rPr>
          <w:rFonts w:ascii="Times New Roman" w:hAnsi="Times New Roman" w:cs="Times New Roman"/>
          <w:color w:val="000000"/>
          <w:lang w:eastAsia="ru-RU"/>
        </w:rPr>
        <w:t>лодиться и наполнять землю. И Он уже благословил человека на продолжение рода.</w:t>
      </w:r>
    </w:p>
    <w:p w14:paraId="260F08F9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Отцовство и материнство уже вложено в человека и благословлено Богом.</w:t>
      </w:r>
    </w:p>
    <w:p w14:paraId="29D7EFD5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И нам дана самая лучшая книга о воспитании детей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- Библия.</w:t>
      </w:r>
    </w:p>
    <w:p w14:paraId="5C187AC5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Втор.6:4-9</w:t>
      </w:r>
    </w:p>
    <w:p w14:paraId="322AC0D8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7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4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Слушай, Израиль: Господь, Бог наш, Господь един есть;</w:t>
      </w:r>
    </w:p>
    <w:p w14:paraId="2D34D9D0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8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5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 xml:space="preserve"> и люби Господа, Бога твоего, всем сердцем твоим, и всею </w:t>
      </w:r>
      <w:proofErr w:type="spellStart"/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душею</w:t>
      </w:r>
      <w:proofErr w:type="spellEnd"/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 xml:space="preserve"> твоею, и всеми силами твоими.</w:t>
      </w:r>
    </w:p>
    <w:p w14:paraId="5F94D501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9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6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И да будут слова сии, которые Я заповедую тебе сегодня, в сердце твоем;</w:t>
      </w:r>
    </w:p>
    <w:p w14:paraId="6BBC7C66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10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7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и внушай их детям твоим, и говори о них, сидя в доме твоем и идя дорогою, и ложась, и вставая;</w:t>
      </w:r>
    </w:p>
    <w:p w14:paraId="38FD4A9E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11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8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 xml:space="preserve"> и навяжи их в знак на руку твою, и да будут они </w:t>
      </w:r>
      <w:proofErr w:type="spellStart"/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повязкою</w:t>
      </w:r>
      <w:proofErr w:type="spellEnd"/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 xml:space="preserve"> над глазами твоими,</w:t>
      </w:r>
    </w:p>
    <w:p w14:paraId="68246916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12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9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и напиши их на косяках дома твоего и на воротах твоих.</w:t>
      </w:r>
    </w:p>
    <w:p w14:paraId="57E05B17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Господь хочет для своих детей только хорошего.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И мы,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и дети наши в безопасности только с Ним.</w:t>
      </w:r>
    </w:p>
    <w:p w14:paraId="551362FC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Втор.6:9</w:t>
      </w:r>
    </w:p>
    <w:p w14:paraId="63C95162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13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9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и напиши их на косяках дома твоего и на.  воротах твоих.</w:t>
      </w:r>
    </w:p>
    <w:p w14:paraId="3D4415C3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lastRenderedPageBreak/>
        <w:t>Здесь прослеживается аналогия с кровью Агнца.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Чтобы ничего плохое не вошло в нашу жизнь,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Иисус Христос пролил свою кровь. И нам надо принять её и помазать косяки дверей в нашу жизнь,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и передать это откровение нашим детям.</w:t>
      </w:r>
    </w:p>
    <w:p w14:paraId="7803A8A9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Вот где наше и их благословение и защита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- в Иисусе Христе!</w:t>
      </w:r>
    </w:p>
    <w:p w14:paraId="3F6A5EE5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Наши дети это драгоценный дар от Бога. И эту драгоценность Он доверил</w:t>
      </w:r>
    </w:p>
    <w:p w14:paraId="6EC748A3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родителям. Именно в семье ребенок познаёт истинные ценности: веру,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любовь,</w:t>
      </w:r>
    </w:p>
    <w:p w14:paraId="6E3A800F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заботу,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доверие,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взаимопонимание.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Именно в семье он учится этому на примере своих родителей.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И,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конечно,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в идеале именно в семье ребенок узнаёт о Боге.</w:t>
      </w:r>
    </w:p>
    <w:p w14:paraId="554FC08D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И три основные ценности, о которых необходимо дать детям представление:</w:t>
      </w:r>
    </w:p>
    <w:p w14:paraId="6F9AB9DC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1.Бог.</w:t>
      </w:r>
    </w:p>
    <w:p w14:paraId="1DD9288E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«Говори детям о Боге,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чтобы потом всю жизнь не говорить Богу о детях»</w:t>
      </w:r>
    </w:p>
    <w:p w14:paraId="2EF59E56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2.Человек.  Господь любит всех без исключения.        .</w:t>
      </w:r>
    </w:p>
    <w:p w14:paraId="1FC81F69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Ин.15:1</w:t>
      </w:r>
    </w:p>
    <w:p w14:paraId="5B69D4A3" w14:textId="77777777" w:rsidR="000F0D1A" w:rsidRPr="000F0D1A" w:rsidRDefault="000F0D1A" w:rsidP="000F0D1A">
      <w:pPr>
        <w:spacing w:after="240"/>
        <w:rPr>
          <w:rFonts w:ascii="Times New Roman" w:hAnsi="Times New Roman" w:cs="Times New Roman"/>
          <w:i/>
          <w:color w:val="000000"/>
          <w:lang w:eastAsia="ru-RU"/>
        </w:rPr>
      </w:pPr>
      <w:hyperlink r:id="rId14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12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</w:t>
      </w:r>
      <w:r w:rsidRPr="000F0D1A">
        <w:rPr>
          <w:rFonts w:ascii="Times New Roman" w:hAnsi="Times New Roman" w:cs="Times New Roman"/>
          <w:bCs/>
          <w:i/>
          <w:color w:val="CE0222"/>
          <w:lang w:eastAsia="ru-RU"/>
        </w:rPr>
        <w:t>Сия есть заповедь Моя, да любите друг друга, как Я возлюбил вас</w:t>
      </w:r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. </w:t>
      </w:r>
    </w:p>
    <w:p w14:paraId="060F54B9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Каждый человек бесценен. Он создан по образу и подобию Божьему.</w:t>
      </w:r>
    </w:p>
    <w:p w14:paraId="1531F914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3.Семья физическая и духовная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(церковь).</w:t>
      </w:r>
    </w:p>
    <w:p w14:paraId="392D2CC3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         Любовь,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испытанная в детстве,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оказывает огромное влияние на то,</w:t>
      </w:r>
    </w:p>
    <w:p w14:paraId="151B0D09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как потом наши взрослые дети будут строить отношения в своих семьях,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со своими близкими,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с братьями и сёстрами во Христе,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на работе и т.д.</w:t>
      </w:r>
    </w:p>
    <w:p w14:paraId="49CFBDBA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Многие из нас пришли к Богу,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когда наши дети уже выросли.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Это не повод</w:t>
      </w:r>
    </w:p>
    <w:p w14:paraId="41AE6FE6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осуждать себя за то,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что мы могли бы избежать многих ошибок в воспитании детей,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если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бы воспитывали их с Богом. Слава Богу за наших детей,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за то,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что мы сейчас вместе с ними учимся и совершенствуемся в познании Господа.</w:t>
      </w:r>
    </w:p>
    <w:p w14:paraId="5C079089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Не отчаивайтесь! Бог компенсирует то,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что было упущено.</w:t>
      </w:r>
    </w:p>
    <w:p w14:paraId="2940CAA3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Наши взрослые дети тоже нуждаются в родительской любви и поддержке.</w:t>
      </w:r>
    </w:p>
    <w:p w14:paraId="35AA9426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А внуки! Это же чудо.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Подарите им свою любовь,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говорите с ними о Боге.</w:t>
      </w:r>
    </w:p>
    <w:p w14:paraId="6C0253D6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Пытаясь строить семьи и взаимоотношения без Божьей помощи и без Его</w:t>
      </w:r>
      <w:r>
        <w:rPr>
          <w:rFonts w:ascii="Times New Roman" w:hAnsi="Times New Roman" w:cs="Times New Roman"/>
          <w:color w:val="000000"/>
          <w:lang w:eastAsia="ru-RU"/>
        </w:rPr>
        <w:t xml:space="preserve"> б</w:t>
      </w:r>
      <w:r w:rsidRPr="000F0D1A">
        <w:rPr>
          <w:rFonts w:ascii="Times New Roman" w:hAnsi="Times New Roman" w:cs="Times New Roman"/>
          <w:color w:val="000000"/>
          <w:lang w:eastAsia="ru-RU"/>
        </w:rPr>
        <w:t>лагодати,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многие потерпели полное крушение в жизни.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Когда распадается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семья,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самыми беззащитными в этой ситуации оказываются дети.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Такого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быть не должно,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это не Божья воля.</w:t>
      </w:r>
    </w:p>
    <w:p w14:paraId="3057375F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Пс.126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(весь)</w:t>
      </w:r>
    </w:p>
    <w:p w14:paraId="1CF41074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15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1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 xml:space="preserve"> Песнь восхождения. Соломона. Если Господь не </w:t>
      </w:r>
      <w:proofErr w:type="spellStart"/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созиждет</w:t>
      </w:r>
      <w:proofErr w:type="spellEnd"/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 xml:space="preserve"> дома, напрасно трудятся строящие его; если Господь не охранит города, напрасно бодрствует страж.</w:t>
      </w:r>
    </w:p>
    <w:p w14:paraId="5A27FCEB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16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2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Напрасно вы рано встаете, поздно просиживаете, едите хлеб печали, тогда как возлюбленному Своему Он даёт сон.</w:t>
      </w:r>
    </w:p>
    <w:p w14:paraId="4B1EA7D9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17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3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Вот наследие от Господа: дети; награда от Него – плод чрева.</w:t>
      </w:r>
    </w:p>
    <w:p w14:paraId="721A1FEC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18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4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Что стрелы в руке сильного, то сыновья молодые.</w:t>
      </w:r>
    </w:p>
    <w:p w14:paraId="6F4796BE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19" w:history="1">
        <w:r w:rsidRPr="000F0D1A">
          <w:rPr>
            <w:rFonts w:ascii="Times New Roman" w:hAnsi="Times New Roman" w:cs="Times New Roman"/>
            <w:bCs/>
            <w:i/>
            <w:color w:val="006ECC"/>
            <w:lang w:eastAsia="ru-RU"/>
          </w:rPr>
          <w:t>5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Блажен человек, который наполнил ими колчан свой! Не останутся они в стыде, когда будут говорить с врагами в воротах.</w:t>
      </w:r>
    </w:p>
    <w:p w14:paraId="286EFA86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 </w:t>
      </w:r>
    </w:p>
    <w:p w14:paraId="448DB820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Семья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-</w:t>
      </w:r>
      <w:r>
        <w:rPr>
          <w:rFonts w:ascii="Times New Roman" w:hAnsi="Times New Roman" w:cs="Times New Roman"/>
          <w:color w:val="000000"/>
          <w:lang w:eastAsia="ru-RU"/>
        </w:rPr>
        <w:t xml:space="preserve"> это завет любви. И</w:t>
      </w:r>
      <w:r w:rsidRPr="000F0D1A">
        <w:rPr>
          <w:rFonts w:ascii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в первую очередь,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это служение друг другу.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Семья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-</w:t>
      </w:r>
      <w:r>
        <w:rPr>
          <w:rFonts w:ascii="Times New Roman" w:hAnsi="Times New Roman" w:cs="Times New Roman"/>
          <w:color w:val="000000"/>
          <w:lang w:eastAsia="ru-RU"/>
        </w:rPr>
        <w:t xml:space="preserve"> э</w:t>
      </w:r>
      <w:r w:rsidRPr="000F0D1A">
        <w:rPr>
          <w:rFonts w:ascii="Times New Roman" w:hAnsi="Times New Roman" w:cs="Times New Roman"/>
          <w:color w:val="000000"/>
          <w:lang w:eastAsia="ru-RU"/>
        </w:rPr>
        <w:t>то место проявления Божьих благословений,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и место где ребенок чувствует себя нужным,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любимым и защищённым.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В семье дети получают первый опыт общения. Цените время общения с детьми. Наслаждайтесь этим.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Наши дети</w:t>
      </w:r>
      <w:r>
        <w:rPr>
          <w:rFonts w:ascii="Times New Roman" w:hAnsi="Times New Roman" w:cs="Times New Roman"/>
          <w:color w:val="000000"/>
          <w:lang w:eastAsia="ru-RU"/>
        </w:rPr>
        <w:t xml:space="preserve"> о</w:t>
      </w:r>
      <w:r w:rsidRPr="000F0D1A">
        <w:rPr>
          <w:rFonts w:ascii="Times New Roman" w:hAnsi="Times New Roman" w:cs="Times New Roman"/>
          <w:color w:val="000000"/>
          <w:lang w:eastAsia="ru-RU"/>
        </w:rPr>
        <w:t>чень быстро растут.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Господь дал нам привилегию быть родителями и познать счастье отцовства и материнства.</w:t>
      </w:r>
    </w:p>
    <w:p w14:paraId="0BDD8E7A" w14:textId="77777777" w:rsidR="000F0D1A" w:rsidRPr="000F0D1A" w:rsidRDefault="007960F6" w:rsidP="000F0D1A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Есть такое выражение: «</w:t>
      </w:r>
      <w:r w:rsidR="000F0D1A" w:rsidRPr="000F0D1A">
        <w:rPr>
          <w:rFonts w:ascii="Times New Roman" w:hAnsi="Times New Roman" w:cs="Times New Roman"/>
          <w:color w:val="000000"/>
          <w:lang w:eastAsia="ru-RU"/>
        </w:rPr>
        <w:t>Наши дети на самом деле не наши, а Божьи дети».</w:t>
      </w:r>
    </w:p>
    <w:p w14:paraId="4DAF928B" w14:textId="77777777" w:rsidR="000F0D1A" w:rsidRPr="000F0D1A" w:rsidRDefault="007960F6" w:rsidP="000F0D1A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Когда кто-то говорит:</w:t>
      </w:r>
      <w:r w:rsidR="000F0D1A" w:rsidRPr="000F0D1A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«</w:t>
      </w:r>
      <w:r w:rsidR="000F0D1A" w:rsidRPr="000F0D1A">
        <w:rPr>
          <w:rFonts w:ascii="Times New Roman" w:hAnsi="Times New Roman" w:cs="Times New Roman"/>
          <w:color w:val="000000"/>
          <w:lang w:eastAsia="ru-RU"/>
        </w:rPr>
        <w:t>Это мой ребенок,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F0D1A" w:rsidRPr="000F0D1A">
        <w:rPr>
          <w:rFonts w:ascii="Times New Roman" w:hAnsi="Times New Roman" w:cs="Times New Roman"/>
          <w:color w:val="000000"/>
          <w:lang w:eastAsia="ru-RU"/>
        </w:rPr>
        <w:t>как хочу,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F0D1A" w:rsidRPr="000F0D1A">
        <w:rPr>
          <w:rFonts w:ascii="Times New Roman" w:hAnsi="Times New Roman" w:cs="Times New Roman"/>
          <w:color w:val="000000"/>
          <w:lang w:eastAsia="ru-RU"/>
        </w:rPr>
        <w:t>так и буду воспитывать»,такие</w:t>
      </w:r>
      <w:r>
        <w:rPr>
          <w:rFonts w:ascii="Times New Roman" w:hAnsi="Times New Roman" w:cs="Times New Roman"/>
          <w:color w:val="000000"/>
          <w:lang w:eastAsia="ru-RU"/>
        </w:rPr>
        <w:t xml:space="preserve"> р</w:t>
      </w:r>
      <w:r w:rsidR="000F0D1A" w:rsidRPr="000F0D1A">
        <w:rPr>
          <w:rFonts w:ascii="Times New Roman" w:hAnsi="Times New Roman" w:cs="Times New Roman"/>
          <w:color w:val="000000"/>
          <w:lang w:eastAsia="ru-RU"/>
        </w:rPr>
        <w:t>одители не понимают сути отцовства и материнства. Воспитание детей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F0D1A" w:rsidRPr="000F0D1A">
        <w:rPr>
          <w:rFonts w:ascii="Times New Roman" w:hAnsi="Times New Roman" w:cs="Times New Roman"/>
          <w:color w:val="000000"/>
          <w:lang w:eastAsia="ru-RU"/>
        </w:rPr>
        <w:t>-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F0D1A" w:rsidRPr="000F0D1A">
        <w:rPr>
          <w:rFonts w:ascii="Times New Roman" w:hAnsi="Times New Roman" w:cs="Times New Roman"/>
          <w:color w:val="000000"/>
          <w:lang w:eastAsia="ru-RU"/>
        </w:rPr>
        <w:t>это </w:t>
      </w:r>
    </w:p>
    <w:p w14:paraId="6395CF7C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одно из важнейших служений Богу. Быть родителями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-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 xml:space="preserve">это </w:t>
      </w:r>
      <w:r w:rsidR="007960F6" w:rsidRPr="000F0D1A">
        <w:rPr>
          <w:rFonts w:ascii="Times New Roman" w:hAnsi="Times New Roman" w:cs="Times New Roman"/>
          <w:color w:val="000000"/>
          <w:lang w:eastAsia="ru-RU"/>
        </w:rPr>
        <w:t>привилегия</w:t>
      </w:r>
      <w:r w:rsidRPr="000F0D1A">
        <w:rPr>
          <w:rFonts w:ascii="Times New Roman" w:hAnsi="Times New Roman" w:cs="Times New Roman"/>
          <w:color w:val="000000"/>
          <w:lang w:eastAsia="ru-RU"/>
        </w:rPr>
        <w:t xml:space="preserve"> и нельзя </w:t>
      </w:r>
    </w:p>
    <w:p w14:paraId="0545C4F5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 xml:space="preserve">к ней относится </w:t>
      </w:r>
      <w:r w:rsidR="007960F6" w:rsidRPr="000F0D1A">
        <w:rPr>
          <w:rFonts w:ascii="Times New Roman" w:hAnsi="Times New Roman" w:cs="Times New Roman"/>
          <w:color w:val="000000"/>
          <w:lang w:eastAsia="ru-RU"/>
        </w:rPr>
        <w:t>пренебрежительно</w:t>
      </w:r>
      <w:r w:rsidRPr="000F0D1A">
        <w:rPr>
          <w:rFonts w:ascii="Times New Roman" w:hAnsi="Times New Roman" w:cs="Times New Roman"/>
          <w:color w:val="000000"/>
          <w:lang w:eastAsia="ru-RU"/>
        </w:rPr>
        <w:t>. Ребенок не сорняк при дороге,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который растет сам по себе и не требует ухода. О нём надо заботиться,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и он нуждается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в том,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 xml:space="preserve">чтобы в его жизнь </w:t>
      </w:r>
      <w:r w:rsidR="007960F6" w:rsidRPr="000F0D1A">
        <w:rPr>
          <w:rFonts w:ascii="Times New Roman" w:hAnsi="Times New Roman" w:cs="Times New Roman"/>
          <w:color w:val="000000"/>
          <w:lang w:eastAsia="ru-RU"/>
        </w:rPr>
        <w:t>се</w:t>
      </w:r>
      <w:r w:rsidR="007960F6">
        <w:rPr>
          <w:rFonts w:ascii="Times New Roman" w:hAnsi="Times New Roman" w:cs="Times New Roman"/>
          <w:color w:val="000000"/>
          <w:lang w:eastAsia="ru-RU"/>
        </w:rPr>
        <w:t>я</w:t>
      </w:r>
      <w:r w:rsidR="007960F6" w:rsidRPr="000F0D1A">
        <w:rPr>
          <w:rFonts w:ascii="Times New Roman" w:hAnsi="Times New Roman" w:cs="Times New Roman"/>
          <w:color w:val="000000"/>
          <w:lang w:eastAsia="ru-RU"/>
        </w:rPr>
        <w:t>ть</w:t>
      </w:r>
      <w:r w:rsidRPr="000F0D1A">
        <w:rPr>
          <w:rFonts w:ascii="Times New Roman" w:hAnsi="Times New Roman" w:cs="Times New Roman"/>
          <w:color w:val="000000"/>
          <w:lang w:eastAsia="ru-RU"/>
        </w:rPr>
        <w:t xml:space="preserve"> добрые семена. Закон сеяния и жатвы работает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 xml:space="preserve">и в процессе </w:t>
      </w:r>
      <w:r w:rsidR="007960F6" w:rsidRPr="000F0D1A">
        <w:rPr>
          <w:rFonts w:ascii="Times New Roman" w:hAnsi="Times New Roman" w:cs="Times New Roman"/>
          <w:color w:val="000000"/>
          <w:lang w:eastAsia="ru-RU"/>
        </w:rPr>
        <w:t>воспитания</w:t>
      </w:r>
      <w:r w:rsidRPr="000F0D1A">
        <w:rPr>
          <w:rFonts w:ascii="Times New Roman" w:hAnsi="Times New Roman" w:cs="Times New Roman"/>
          <w:color w:val="000000"/>
          <w:lang w:eastAsia="ru-RU"/>
        </w:rPr>
        <w:t xml:space="preserve"> детей.</w:t>
      </w:r>
    </w:p>
    <w:p w14:paraId="60A1969C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Гал.6:7</w:t>
      </w:r>
    </w:p>
    <w:p w14:paraId="321BD3F0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20" w:history="1">
        <w:r w:rsidRPr="007960F6">
          <w:rPr>
            <w:rFonts w:ascii="Times New Roman" w:hAnsi="Times New Roman" w:cs="Times New Roman"/>
            <w:bCs/>
            <w:i/>
            <w:color w:val="006ECC"/>
            <w:lang w:eastAsia="ru-RU"/>
          </w:rPr>
          <w:t>7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Не обманывайтесь: Бог поругаем не бывает. Что посеет человек, то и пожнёт: </w:t>
      </w:r>
    </w:p>
    <w:p w14:paraId="709E5BED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А как мы сеем в своих детей? «Мы учим детей словами,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ещё больше своими делами,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но более всего своим примером.»</w:t>
      </w:r>
    </w:p>
    <w:p w14:paraId="063986B7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Все мы хотим видеть детей послушными. А научиться этому можно,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но только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в</w:t>
      </w:r>
      <w:r w:rsidRPr="000F0D1A">
        <w:rPr>
          <w:rFonts w:ascii="Times New Roman" w:hAnsi="Times New Roman" w:cs="Times New Roman"/>
          <w:color w:val="000000"/>
          <w:lang w:eastAsia="ru-RU"/>
        </w:rPr>
        <w:t>зирая на послушание Христа.</w:t>
      </w:r>
    </w:p>
    <w:p w14:paraId="67F1D872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Мы все оправданы Его послушанием.</w:t>
      </w:r>
    </w:p>
    <w:p w14:paraId="44096F92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Рим.5:19</w:t>
      </w:r>
    </w:p>
    <w:p w14:paraId="390A0BEE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21" w:history="1">
        <w:r w:rsidRPr="007960F6">
          <w:rPr>
            <w:rFonts w:ascii="Times New Roman" w:hAnsi="Times New Roman" w:cs="Times New Roman"/>
            <w:bCs/>
            <w:i/>
            <w:color w:val="006ECC"/>
            <w:lang w:eastAsia="ru-RU"/>
          </w:rPr>
          <w:t>19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Ибо как непослушанием одного человека сделались многие грешными, так и послушанием одного сделаются праведными многие. </w:t>
      </w:r>
    </w:p>
    <w:p w14:paraId="517885C6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Слава Иисусу Христу за то,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что мы оправданы не по нашим делам а благодаря Его завершенной ра</w:t>
      </w:r>
      <w:r w:rsidR="007960F6">
        <w:rPr>
          <w:rFonts w:ascii="Times New Roman" w:hAnsi="Times New Roman" w:cs="Times New Roman"/>
          <w:color w:val="000000"/>
          <w:lang w:eastAsia="ru-RU"/>
        </w:rPr>
        <w:t>боте. Родителям будет легче вос</w:t>
      </w:r>
      <w:r w:rsidRPr="000F0D1A">
        <w:rPr>
          <w:rFonts w:ascii="Times New Roman" w:hAnsi="Times New Roman" w:cs="Times New Roman"/>
          <w:color w:val="000000"/>
          <w:lang w:eastAsia="ru-RU"/>
        </w:rPr>
        <w:t>п</w:t>
      </w:r>
      <w:r w:rsidR="007960F6">
        <w:rPr>
          <w:rFonts w:ascii="Times New Roman" w:hAnsi="Times New Roman" w:cs="Times New Roman"/>
          <w:color w:val="000000"/>
          <w:lang w:eastAsia="ru-RU"/>
        </w:rPr>
        <w:t>итывать своих детей в благодати</w:t>
      </w:r>
      <w:r w:rsidRPr="000F0D1A">
        <w:rPr>
          <w:rFonts w:ascii="Times New Roman" w:hAnsi="Times New Roman" w:cs="Times New Roman"/>
          <w:color w:val="000000"/>
          <w:lang w:eastAsia="ru-RU"/>
        </w:rPr>
        <w:t>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любви и послушании Христа. А это приходит через утверждение в откровении об оправдании.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Ребенок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-</w:t>
      </w:r>
      <w:r w:rsidRPr="000F0D1A">
        <w:rPr>
          <w:rFonts w:ascii="Times New Roman" w:hAnsi="Times New Roman" w:cs="Times New Roman"/>
          <w:color w:val="000000"/>
          <w:lang w:eastAsia="ru-RU"/>
        </w:rPr>
        <w:t xml:space="preserve"> это личность,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за которую Иисус заплатил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такую же цену своей крови,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как и за каждого из нас. И Господь учит родителей в своём Слове.</w:t>
      </w:r>
    </w:p>
    <w:p w14:paraId="17B0CE61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Еф.6:4</w:t>
      </w:r>
    </w:p>
    <w:p w14:paraId="74EA23B8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22" w:history="1">
        <w:r w:rsidRPr="007960F6">
          <w:rPr>
            <w:rFonts w:ascii="Times New Roman" w:hAnsi="Times New Roman" w:cs="Times New Roman"/>
            <w:bCs/>
            <w:i/>
            <w:color w:val="006ECC"/>
            <w:lang w:eastAsia="ru-RU"/>
          </w:rPr>
          <w:t>4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И вы, отцы, не раздражайте детей ваших, но воспитывайте их в учении и наставлении Господнем.</w:t>
      </w:r>
    </w:p>
    <w:p w14:paraId="55694ACB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r w:rsidRPr="000F0D1A">
        <w:rPr>
          <w:rFonts w:ascii="Times New Roman" w:hAnsi="Times New Roman" w:cs="Times New Roman"/>
          <w:bCs/>
          <w:i/>
          <w:color w:val="000000"/>
          <w:lang w:eastAsia="ru-RU"/>
        </w:rPr>
        <w:t> </w:t>
      </w:r>
    </w:p>
    <w:p w14:paraId="43673ED0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Самое важное,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что мы можем сделать для наших детей,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это вложит в них две</w:t>
      </w:r>
    </w:p>
    <w:p w14:paraId="6AE18F12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наибольшие заповеди: любовь к Богу и любовь к ближнему.</w:t>
      </w:r>
    </w:p>
    <w:p w14:paraId="6A3A99C0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Мтф.16:26</w:t>
      </w:r>
    </w:p>
    <w:p w14:paraId="65295076" w14:textId="77777777" w:rsidR="000F0D1A" w:rsidRPr="000F0D1A" w:rsidRDefault="000F0D1A" w:rsidP="000F0D1A">
      <w:pPr>
        <w:spacing w:after="240"/>
        <w:rPr>
          <w:rFonts w:ascii="Times New Roman" w:hAnsi="Times New Roman" w:cs="Times New Roman"/>
          <w:i/>
          <w:color w:val="000000"/>
          <w:lang w:eastAsia="ru-RU"/>
        </w:rPr>
      </w:pPr>
      <w:hyperlink r:id="rId23" w:history="1">
        <w:r w:rsidRPr="007960F6">
          <w:rPr>
            <w:rFonts w:ascii="Times New Roman" w:hAnsi="Times New Roman" w:cs="Times New Roman"/>
            <w:bCs/>
            <w:i/>
            <w:color w:val="006ECC"/>
            <w:lang w:eastAsia="ru-RU"/>
          </w:rPr>
          <w:t>26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</w:t>
      </w:r>
      <w:r w:rsidRPr="007960F6">
        <w:rPr>
          <w:rFonts w:ascii="Times New Roman" w:hAnsi="Times New Roman" w:cs="Times New Roman"/>
          <w:bCs/>
          <w:i/>
          <w:color w:val="CE0222"/>
          <w:lang w:eastAsia="ru-RU"/>
        </w:rPr>
        <w:t>какая польза человеку, если он приобретет весь мир, а душе своей повредит? или какой выкуп даст человек за душу свою?</w:t>
      </w:r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</w:t>
      </w:r>
    </w:p>
    <w:p w14:paraId="7D00A66A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Можно окружить детей заботой,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дать прекрасное образование и позаботиться</w:t>
      </w:r>
    </w:p>
    <w:p w14:paraId="1CFD31C3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о материальном достатке. Но Слово Божье говорит,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что всё это не принесёт пользы,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если не научить их созидать души в подчинении Христу.</w:t>
      </w:r>
    </w:p>
    <w:p w14:paraId="386AC60E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Господь даровал благодать,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чтобы научать детей в любви.</w:t>
      </w:r>
    </w:p>
    <w:p w14:paraId="733CD41C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Еф.4:26</w:t>
      </w:r>
    </w:p>
    <w:p w14:paraId="7FA22BE1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24" w:history="1">
        <w:r w:rsidRPr="007960F6">
          <w:rPr>
            <w:rFonts w:ascii="Times New Roman" w:hAnsi="Times New Roman" w:cs="Times New Roman"/>
            <w:bCs/>
            <w:i/>
            <w:color w:val="006ECC"/>
            <w:lang w:eastAsia="ru-RU"/>
          </w:rPr>
          <w:t>26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Гневаясь, не согрешайте: солнце да не зайдет во гневе вашем;</w:t>
      </w:r>
    </w:p>
    <w:p w14:paraId="0B7A64BB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 </w:t>
      </w:r>
    </w:p>
    <w:p w14:paraId="71771580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Не давайте места гневу,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вы ведь не перестали любить своего ребенка,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даже если </w:t>
      </w:r>
    </w:p>
    <w:p w14:paraId="0080B8DA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он сделал что-то не очень хорошее.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Ребенок не должен почувствовать осуждение или отверженность.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Объясните,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что вы огорчены не им самим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,а его поступком.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И особенно мамы,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с их нежностью и лаской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,способны на многое.</w:t>
      </w:r>
    </w:p>
    <w:p w14:paraId="654045A8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Материнство,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чудо рождения детей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-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удивительный дар Божий.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Материнская любовь-особое чувство.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Оно выражается в любви,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нежности,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понимании и особой связи с ребенком.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Мать готова защищать своё дитя в любых ситуациях.</w:t>
      </w:r>
    </w:p>
    <w:p w14:paraId="6DBD1C4A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Только трудно уберечь своими силами. Где же то безопасное место?</w:t>
      </w:r>
    </w:p>
    <w:p w14:paraId="0AF33B85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Пс.83:4-6</w:t>
      </w:r>
    </w:p>
    <w:p w14:paraId="303F21E1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25" w:history="1">
        <w:r w:rsidRPr="007960F6">
          <w:rPr>
            <w:rFonts w:ascii="Times New Roman" w:hAnsi="Times New Roman" w:cs="Times New Roman"/>
            <w:bCs/>
            <w:i/>
            <w:color w:val="006ECC"/>
            <w:lang w:eastAsia="ru-RU"/>
          </w:rPr>
          <w:t>4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И птичка находит себе жилье, и ласточка гнездо себе, где положить птенцов своих, у алтарей Твоих, Господи сил, Царь мой и Бог мой!</w:t>
      </w:r>
    </w:p>
    <w:p w14:paraId="01036FF0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26" w:history="1">
        <w:r w:rsidRPr="007960F6">
          <w:rPr>
            <w:rFonts w:ascii="Times New Roman" w:hAnsi="Times New Roman" w:cs="Times New Roman"/>
            <w:bCs/>
            <w:i/>
            <w:color w:val="006ECC"/>
            <w:lang w:eastAsia="ru-RU"/>
          </w:rPr>
          <w:t>5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Блаженны живущие в доме Твоем: они непрестанно будут восхвалять Тебя</w:t>
      </w:r>
      <w:r w:rsidRPr="000F0D1A">
        <w:rPr>
          <w:rFonts w:ascii="Times New Roman" w:hAnsi="Times New Roman" w:cs="Times New Roman"/>
          <w:i/>
          <w:color w:val="333333"/>
          <w:lang w:eastAsia="ru-RU"/>
        </w:rPr>
        <w:t>.</w:t>
      </w:r>
    </w:p>
    <w:p w14:paraId="7BE9EA54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27" w:history="1">
        <w:r w:rsidRPr="007960F6">
          <w:rPr>
            <w:rFonts w:ascii="Times New Roman" w:hAnsi="Times New Roman" w:cs="Times New Roman"/>
            <w:bCs/>
            <w:i/>
            <w:color w:val="006ECC"/>
            <w:lang w:eastAsia="ru-RU"/>
          </w:rPr>
          <w:t>6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Блажен человек, которого сила в Тебе и у которого в сердце стези направлены </w:t>
      </w:r>
      <w:r w:rsidRPr="000F0D1A">
        <w:rPr>
          <w:rFonts w:ascii="Times New Roman" w:hAnsi="Times New Roman" w:cs="Times New Roman"/>
          <w:bCs/>
          <w:i/>
          <w:iCs/>
          <w:color w:val="333333"/>
          <w:lang w:eastAsia="ru-RU"/>
        </w:rPr>
        <w:t>к Тебе.</w:t>
      </w:r>
    </w:p>
    <w:p w14:paraId="57CF95CC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Вот и ответ на вопрос о безопасности и защите наших детей.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Только в Господе</w:t>
      </w:r>
    </w:p>
    <w:p w14:paraId="49DBD7B1" w14:textId="0FAFAB6B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наши дети под надежной защитой,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только в Нём они научатся тому,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как жить в этом мире,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но быть не от мира.</w:t>
      </w:r>
      <w:r w:rsidR="00F35479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А мамам Господь дает и мудрость, и силу,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и любовь.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Это источник силы мудрой материнской любви. </w:t>
      </w:r>
    </w:p>
    <w:p w14:paraId="11EE7274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Сёстры,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возлюбленные Господом, у нас всё получится.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Давайте позволим</w:t>
      </w:r>
    </w:p>
    <w:p w14:paraId="03A974C1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Божьей любви и благодати Его течь через нас на наших детей,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на наших мужей и </w:t>
      </w:r>
    </w:p>
    <w:p w14:paraId="16F0D4D3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color w:val="000000"/>
          <w:lang w:eastAsia="ru-RU"/>
        </w:rPr>
        <w:t>в этот мир. И всегда будем помнить,</w:t>
      </w:r>
      <w:r w:rsidR="007960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0D1A">
        <w:rPr>
          <w:rFonts w:ascii="Times New Roman" w:hAnsi="Times New Roman" w:cs="Times New Roman"/>
          <w:color w:val="000000"/>
          <w:lang w:eastAsia="ru-RU"/>
        </w:rPr>
        <w:t>что наш Господь за нас.</w:t>
      </w:r>
    </w:p>
    <w:p w14:paraId="30216BC9" w14:textId="77777777" w:rsidR="000F0D1A" w:rsidRPr="000F0D1A" w:rsidRDefault="000F0D1A" w:rsidP="000F0D1A">
      <w:pPr>
        <w:rPr>
          <w:rFonts w:ascii="Times New Roman" w:hAnsi="Times New Roman" w:cs="Times New Roman"/>
          <w:color w:val="000000"/>
          <w:lang w:eastAsia="ru-RU"/>
        </w:rPr>
      </w:pPr>
      <w:r w:rsidRPr="000F0D1A">
        <w:rPr>
          <w:rFonts w:ascii="Times New Roman" w:hAnsi="Times New Roman" w:cs="Times New Roman"/>
          <w:b/>
          <w:bCs/>
          <w:color w:val="000000"/>
          <w:lang w:eastAsia="ru-RU"/>
        </w:rPr>
        <w:t>Иер.31:3</w:t>
      </w:r>
    </w:p>
    <w:p w14:paraId="0D30BC4A" w14:textId="77777777" w:rsidR="000F0D1A" w:rsidRPr="000F0D1A" w:rsidRDefault="000F0D1A" w:rsidP="000F0D1A">
      <w:pPr>
        <w:rPr>
          <w:rFonts w:ascii="Times New Roman" w:hAnsi="Times New Roman" w:cs="Times New Roman"/>
          <w:i/>
          <w:color w:val="000000"/>
          <w:lang w:eastAsia="ru-RU"/>
        </w:rPr>
      </w:pPr>
      <w:hyperlink r:id="rId28" w:history="1">
        <w:r w:rsidRPr="007960F6">
          <w:rPr>
            <w:rFonts w:ascii="Times New Roman" w:hAnsi="Times New Roman" w:cs="Times New Roman"/>
            <w:bCs/>
            <w:i/>
            <w:color w:val="006ECC"/>
            <w:lang w:eastAsia="ru-RU"/>
          </w:rPr>
          <w:t>3</w:t>
        </w:r>
      </w:hyperlink>
      <w:r w:rsidRPr="000F0D1A">
        <w:rPr>
          <w:rFonts w:ascii="Times New Roman" w:hAnsi="Times New Roman" w:cs="Times New Roman"/>
          <w:bCs/>
          <w:i/>
          <w:color w:val="333333"/>
          <w:lang w:eastAsia="ru-RU"/>
        </w:rPr>
        <w:t> Издали явился мне Господь и сказал: любовью вечною Я возлюбил тебя и потому простер к тебе благоволение.</w:t>
      </w:r>
      <w:bookmarkStart w:id="0" w:name="_GoBack"/>
      <w:bookmarkEnd w:id="0"/>
    </w:p>
    <w:p w14:paraId="21B41430" w14:textId="77777777" w:rsidR="007300A1" w:rsidRPr="000F0D1A" w:rsidRDefault="00F35479">
      <w:pPr>
        <w:rPr>
          <w:rFonts w:ascii="Times New Roman" w:hAnsi="Times New Roman" w:cs="Times New Roman"/>
        </w:rPr>
      </w:pPr>
    </w:p>
    <w:sectPr w:rsidR="007300A1" w:rsidRPr="000F0D1A" w:rsidSect="005A48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1A"/>
    <w:rsid w:val="000F0D1A"/>
    <w:rsid w:val="005A4880"/>
    <w:rsid w:val="007960F6"/>
    <w:rsid w:val="008E45B2"/>
    <w:rsid w:val="00F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CA5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spacing">
    <w:name w:val="gmail-msonospacing"/>
    <w:basedOn w:val="a"/>
    <w:rsid w:val="000F0D1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F0D1A"/>
  </w:style>
  <w:style w:type="character" w:styleId="a3">
    <w:name w:val="Hyperlink"/>
    <w:basedOn w:val="a0"/>
    <w:uiPriority w:val="99"/>
    <w:semiHidden/>
    <w:unhideWhenUsed/>
    <w:rsid w:val="000F0D1A"/>
    <w:rPr>
      <w:color w:val="0000FF"/>
      <w:u w:val="single"/>
    </w:rPr>
  </w:style>
  <w:style w:type="character" w:customStyle="1" w:styleId="gmail-jesus">
    <w:name w:val="gmail-jesus"/>
    <w:basedOn w:val="a0"/>
    <w:rsid w:val="000F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bible.by/verse/5/6/6/" TargetMode="External"/><Relationship Id="rId20" Type="http://schemas.openxmlformats.org/officeDocument/2006/relationships/hyperlink" Target="https://bible.by/verse/55/6/7/" TargetMode="External"/><Relationship Id="rId21" Type="http://schemas.openxmlformats.org/officeDocument/2006/relationships/hyperlink" Target="https://bible.by/verse/52/5/19/" TargetMode="External"/><Relationship Id="rId22" Type="http://schemas.openxmlformats.org/officeDocument/2006/relationships/hyperlink" Target="https://bible.by/verse/56/6/4/" TargetMode="External"/><Relationship Id="rId23" Type="http://schemas.openxmlformats.org/officeDocument/2006/relationships/hyperlink" Target="https://bible.by/verse/40/16/26/" TargetMode="External"/><Relationship Id="rId24" Type="http://schemas.openxmlformats.org/officeDocument/2006/relationships/hyperlink" Target="https://bible.by/verse/56/4/26/" TargetMode="External"/><Relationship Id="rId25" Type="http://schemas.openxmlformats.org/officeDocument/2006/relationships/hyperlink" Target="https://bible.by/verse/19/83/4/" TargetMode="External"/><Relationship Id="rId26" Type="http://schemas.openxmlformats.org/officeDocument/2006/relationships/hyperlink" Target="https://bible.by/verse/19/83/5/" TargetMode="External"/><Relationship Id="rId27" Type="http://schemas.openxmlformats.org/officeDocument/2006/relationships/hyperlink" Target="https://bible.by/verse/19/83/6/" TargetMode="External"/><Relationship Id="rId28" Type="http://schemas.openxmlformats.org/officeDocument/2006/relationships/hyperlink" Target="https://bible.by/verse/24/31/3/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bible.by/verse/5/6/7/" TargetMode="External"/><Relationship Id="rId11" Type="http://schemas.openxmlformats.org/officeDocument/2006/relationships/hyperlink" Target="https://bible.by/verse/5/6/8/" TargetMode="External"/><Relationship Id="rId12" Type="http://schemas.openxmlformats.org/officeDocument/2006/relationships/hyperlink" Target="https://bible.by/verse/5/6/9/" TargetMode="External"/><Relationship Id="rId13" Type="http://schemas.openxmlformats.org/officeDocument/2006/relationships/hyperlink" Target="https://bible.by/verse/5/6/9/" TargetMode="External"/><Relationship Id="rId14" Type="http://schemas.openxmlformats.org/officeDocument/2006/relationships/hyperlink" Target="https://bible.by/verse/43/15/12/" TargetMode="External"/><Relationship Id="rId15" Type="http://schemas.openxmlformats.org/officeDocument/2006/relationships/hyperlink" Target="https://bible.by/verse/19/126/1/" TargetMode="External"/><Relationship Id="rId16" Type="http://schemas.openxmlformats.org/officeDocument/2006/relationships/hyperlink" Target="https://bible.by/verse/19/126/2/" TargetMode="External"/><Relationship Id="rId17" Type="http://schemas.openxmlformats.org/officeDocument/2006/relationships/hyperlink" Target="https://bible.by/verse/19/126/3/" TargetMode="External"/><Relationship Id="rId18" Type="http://schemas.openxmlformats.org/officeDocument/2006/relationships/hyperlink" Target="https://bible.by/verse/19/126/4/" TargetMode="External"/><Relationship Id="rId19" Type="http://schemas.openxmlformats.org/officeDocument/2006/relationships/hyperlink" Target="https://bible.by/verse/19/126/5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bible.by/verse/1/1/27/" TargetMode="External"/><Relationship Id="rId5" Type="http://schemas.openxmlformats.org/officeDocument/2006/relationships/hyperlink" Target="https://bible.by/verse/1/1/28/" TargetMode="External"/><Relationship Id="rId6" Type="http://schemas.openxmlformats.org/officeDocument/2006/relationships/hyperlink" Target="https://bible.by/verse/1/1/31/" TargetMode="External"/><Relationship Id="rId7" Type="http://schemas.openxmlformats.org/officeDocument/2006/relationships/hyperlink" Target="https://bible.by/verse/5/6/4/" TargetMode="External"/><Relationship Id="rId8" Type="http://schemas.openxmlformats.org/officeDocument/2006/relationships/hyperlink" Target="https://bible.by/verse/5/6/5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1558</Words>
  <Characters>8886</Characters>
  <Application>Microsoft Macintosh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2019-05-21T11:25:00Z</dcterms:created>
  <dcterms:modified xsi:type="dcterms:W3CDTF">2019-05-21T11:43:00Z</dcterms:modified>
</cp:coreProperties>
</file>